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Poissonnier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poissonnerie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chambre froide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rayon spécialisé de supermarché ou d'hypermarché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marché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marché de gros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véhicule réfrigéré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camion-boutique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criée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 avec les 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fluctuation hebdomadaire de la charge de travail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rythme dicté par la clientèle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très tôt le matin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acheter et  passer les commandes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acheter à la criée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réceptionner, déballer et vérifier les arrivages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et dresser le lit de glace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mettre en place les poissons sur le lit de glace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servir les clients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les poissons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peser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donner des recettes et conseils de cuisson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conditionner en barquettes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entretenir la zone de préparation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gérer les déchets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entretenir fréquemment le sol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entretenir l'étalage et rafraîchir la glace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remballer les produits en caissettes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stocker et ranger les caissettes en chambre froide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et désinfecter les outils en fin de poste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et désinfecter l'étal et la zone de préparation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manipuler et travailler les denrées alimentaires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procéder à la salaison, au fumage et au saurissage des poissons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cuire les coquillages et les crustacés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cuisinier des plats (poissonnier)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entretenir et nettoyer l'aquarium ou vivier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la chambre froide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affûter les couteaux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un camion-boutique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un véhicule utilitaire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étal du poissonnier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bac à glace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caissette en polystyrène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pelle à glace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couteaux en poissonnerie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support pour couteaux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fusil pour affiler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écailleur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filmeuse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machine à glace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table de préparation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centrale de nettoyage/ désinfection en agroalimentaire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vivier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ciseaux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balance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clientèle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la mer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glace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eau froide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nettoyage et désinfection en agroalimentaire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coiffe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bottes avec semelles antidérapantes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tablier  imperméable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10/09/2026 issue de la FMP Poissonnier,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